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BC" w:rsidRDefault="000517BC" w:rsidP="000517BC">
      <w:pPr>
        <w:pStyle w:val="Default"/>
        <w:jc w:val="center"/>
        <w:rPr>
          <w:rFonts w:ascii="Calibri" w:hAnsi="Calibri" w:cs="Calibri"/>
          <w:color w:val="auto"/>
          <w:sz w:val="52"/>
          <w:szCs w:val="52"/>
        </w:rPr>
      </w:pPr>
      <w:r>
        <w:rPr>
          <w:rFonts w:ascii="Calibri" w:hAnsi="Calibri" w:cs="Calibri"/>
          <w:color w:val="auto"/>
          <w:sz w:val="52"/>
          <w:szCs w:val="52"/>
        </w:rPr>
        <w:t>DIPUTADO JESUS BERINO GRANADOS</w:t>
      </w: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  <w:r>
        <w:rPr>
          <w:rFonts w:ascii="Calibri" w:hAnsi="Calibri" w:cs="Calibri"/>
          <w:color w:val="auto"/>
          <w:sz w:val="44"/>
          <w:szCs w:val="48"/>
        </w:rPr>
        <w:t xml:space="preserve">INFORME MENSUAL DE GESTIÓN Y ASISTENCIA SOCIAL.- </w:t>
      </w: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0"/>
          <w:szCs w:val="52"/>
        </w:rPr>
      </w:pPr>
      <w:r>
        <w:rPr>
          <w:rFonts w:ascii="Calibri" w:hAnsi="Calibri" w:cs="Calibri"/>
          <w:color w:val="auto"/>
          <w:sz w:val="40"/>
          <w:szCs w:val="52"/>
        </w:rPr>
        <w:t>DICIEMBRE</w:t>
      </w:r>
      <w:r>
        <w:rPr>
          <w:rFonts w:ascii="Calibri" w:hAnsi="Calibri" w:cs="Calibri"/>
          <w:color w:val="auto"/>
          <w:sz w:val="40"/>
          <w:szCs w:val="52"/>
        </w:rPr>
        <w:t xml:space="preserve"> 2019 </w:t>
      </w:r>
    </w:p>
    <w:p w:rsidR="000517BC" w:rsidRDefault="000517BC" w:rsidP="000517BC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</w:p>
    <w:p w:rsidR="000517BC" w:rsidRPr="00D725BE" w:rsidRDefault="000517BC" w:rsidP="000517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  <w:r w:rsidRPr="000517BC">
        <w:rPr>
          <w:rFonts w:ascii="Arial" w:hAnsi="Arial" w:cs="Arial"/>
          <w:b/>
          <w:color w:val="auto"/>
          <w:sz w:val="32"/>
          <w:szCs w:val="32"/>
        </w:rPr>
        <w:t>Pensiones</w:t>
      </w:r>
      <w:r>
        <w:rPr>
          <w:rFonts w:ascii="Arial" w:hAnsi="Arial" w:cs="Arial"/>
          <w:color w:val="auto"/>
          <w:sz w:val="32"/>
          <w:szCs w:val="32"/>
        </w:rPr>
        <w:t xml:space="preserve">; Durante el mes de </w:t>
      </w:r>
      <w:r>
        <w:rPr>
          <w:rFonts w:ascii="Arial" w:hAnsi="Arial" w:cs="Arial"/>
          <w:color w:val="auto"/>
          <w:sz w:val="32"/>
          <w:szCs w:val="32"/>
        </w:rPr>
        <w:t>Dic</w:t>
      </w:r>
      <w:r>
        <w:rPr>
          <w:rFonts w:ascii="Arial" w:hAnsi="Arial" w:cs="Arial"/>
          <w:color w:val="auto"/>
          <w:sz w:val="32"/>
          <w:szCs w:val="32"/>
        </w:rPr>
        <w:t>iembre</w:t>
      </w:r>
      <w:r w:rsidRPr="00D725BE">
        <w:rPr>
          <w:rFonts w:ascii="Arial" w:hAnsi="Arial" w:cs="Arial"/>
          <w:color w:val="auto"/>
          <w:sz w:val="32"/>
          <w:szCs w:val="32"/>
        </w:rPr>
        <w:t xml:space="preserve"> se atendieron </w:t>
      </w:r>
      <w:r>
        <w:rPr>
          <w:rFonts w:ascii="Arial" w:hAnsi="Arial" w:cs="Arial"/>
          <w:color w:val="auto"/>
          <w:sz w:val="32"/>
          <w:szCs w:val="32"/>
        </w:rPr>
        <w:t>12</w:t>
      </w:r>
      <w:r w:rsidRPr="00D725BE">
        <w:rPr>
          <w:rFonts w:ascii="Arial" w:hAnsi="Arial" w:cs="Arial"/>
          <w:color w:val="auto"/>
          <w:sz w:val="32"/>
          <w:szCs w:val="32"/>
        </w:rPr>
        <w:t xml:space="preserve"> asesorías en materia de pensiones y reconocimiento de beneficiarios con</w:t>
      </w:r>
      <w:r>
        <w:rPr>
          <w:rFonts w:ascii="Arial" w:hAnsi="Arial" w:cs="Arial"/>
          <w:color w:val="auto"/>
          <w:sz w:val="32"/>
          <w:szCs w:val="32"/>
        </w:rPr>
        <w:t xml:space="preserve"> este apoyo se mejora la </w:t>
      </w:r>
      <w:r w:rsidRPr="00D725BE">
        <w:rPr>
          <w:rFonts w:ascii="Arial" w:hAnsi="Arial" w:cs="Arial"/>
          <w:color w:val="auto"/>
          <w:sz w:val="32"/>
          <w:szCs w:val="32"/>
        </w:rPr>
        <w:t>seguridad financiera</w:t>
      </w:r>
      <w:r>
        <w:rPr>
          <w:rFonts w:ascii="Arial" w:hAnsi="Arial" w:cs="Arial"/>
          <w:color w:val="auto"/>
          <w:sz w:val="32"/>
          <w:szCs w:val="32"/>
        </w:rPr>
        <w:t xml:space="preserve"> y </w:t>
      </w:r>
      <w:r w:rsidRPr="00D725BE">
        <w:rPr>
          <w:rFonts w:ascii="Arial" w:hAnsi="Arial" w:cs="Arial"/>
          <w:color w:val="auto"/>
          <w:sz w:val="32"/>
          <w:szCs w:val="32"/>
        </w:rPr>
        <w:t xml:space="preserve">social a personas </w:t>
      </w:r>
      <w:r>
        <w:rPr>
          <w:rFonts w:ascii="Arial" w:hAnsi="Arial" w:cs="Arial"/>
          <w:color w:val="auto"/>
          <w:sz w:val="32"/>
          <w:szCs w:val="32"/>
        </w:rPr>
        <w:t xml:space="preserve">que requerían su pensión y </w:t>
      </w:r>
      <w:r w:rsidRPr="00D725BE">
        <w:rPr>
          <w:rFonts w:ascii="Arial" w:hAnsi="Arial" w:cs="Arial"/>
          <w:color w:val="auto"/>
          <w:sz w:val="32"/>
          <w:szCs w:val="32"/>
        </w:rPr>
        <w:t xml:space="preserve">que comúnmente son de la 3a edad. </w:t>
      </w:r>
    </w:p>
    <w:p w:rsidR="000517BC" w:rsidRDefault="000517BC" w:rsidP="000517BC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</w:p>
    <w:p w:rsidR="000517BC" w:rsidRPr="000517BC" w:rsidRDefault="000517BC" w:rsidP="000517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17BC">
        <w:rPr>
          <w:rFonts w:ascii="Arial" w:hAnsi="Arial" w:cs="Arial"/>
          <w:b/>
          <w:color w:val="auto"/>
          <w:sz w:val="32"/>
          <w:szCs w:val="32"/>
        </w:rPr>
        <w:t>Movilidad y transportación</w:t>
      </w:r>
      <w:r>
        <w:rPr>
          <w:rFonts w:ascii="Arial" w:hAnsi="Arial" w:cs="Arial"/>
          <w:color w:val="auto"/>
          <w:sz w:val="32"/>
          <w:szCs w:val="32"/>
        </w:rPr>
        <w:t xml:space="preserve">; </w:t>
      </w:r>
      <w:r>
        <w:rPr>
          <w:rFonts w:ascii="Arial" w:hAnsi="Arial" w:cs="Arial"/>
          <w:color w:val="auto"/>
          <w:sz w:val="32"/>
          <w:szCs w:val="32"/>
        </w:rPr>
        <w:t xml:space="preserve">Con el apoyo de </w:t>
      </w:r>
      <w:r>
        <w:rPr>
          <w:rFonts w:ascii="Arial" w:hAnsi="Arial" w:cs="Arial"/>
          <w:color w:val="auto"/>
          <w:sz w:val="32"/>
          <w:szCs w:val="32"/>
        </w:rPr>
        <w:t>los compañeros transportistas</w:t>
      </w:r>
      <w:r>
        <w:rPr>
          <w:rFonts w:ascii="Arial" w:hAnsi="Arial" w:cs="Arial"/>
          <w:color w:val="auto"/>
          <w:sz w:val="32"/>
          <w:szCs w:val="32"/>
        </w:rPr>
        <w:t>gestionamos la movilización de</w:t>
      </w:r>
      <w:r>
        <w:rPr>
          <w:rFonts w:ascii="Arial" w:hAnsi="Arial" w:cs="Arial"/>
          <w:color w:val="auto"/>
          <w:sz w:val="32"/>
          <w:szCs w:val="32"/>
        </w:rPr>
        <w:t xml:space="preserve"> personas </w:t>
      </w:r>
      <w:r>
        <w:rPr>
          <w:rFonts w:ascii="Arial" w:hAnsi="Arial" w:cs="Arial"/>
          <w:color w:val="auto"/>
          <w:sz w:val="32"/>
          <w:szCs w:val="32"/>
        </w:rPr>
        <w:t xml:space="preserve">con </w:t>
      </w:r>
      <w:r>
        <w:rPr>
          <w:rFonts w:ascii="Arial" w:hAnsi="Arial" w:cs="Arial"/>
          <w:color w:val="auto"/>
          <w:sz w:val="32"/>
          <w:szCs w:val="32"/>
        </w:rPr>
        <w:t xml:space="preserve">necesidad </w:t>
      </w:r>
      <w:r>
        <w:rPr>
          <w:rFonts w:ascii="Arial" w:hAnsi="Arial" w:cs="Arial"/>
          <w:color w:val="auto"/>
          <w:sz w:val="32"/>
          <w:szCs w:val="32"/>
        </w:rPr>
        <w:t>especiales y/</w:t>
      </w:r>
      <w:r>
        <w:rPr>
          <w:rFonts w:ascii="Arial" w:hAnsi="Arial" w:cs="Arial"/>
          <w:color w:val="auto"/>
          <w:sz w:val="32"/>
          <w:szCs w:val="32"/>
        </w:rPr>
        <w:t>o de programas</w:t>
      </w:r>
      <w:r>
        <w:rPr>
          <w:rFonts w:ascii="Arial" w:hAnsi="Arial" w:cs="Arial"/>
          <w:color w:val="auto"/>
          <w:sz w:val="32"/>
          <w:szCs w:val="32"/>
        </w:rPr>
        <w:t xml:space="preserve"> sociales</w:t>
      </w:r>
      <w:r>
        <w:rPr>
          <w:rFonts w:ascii="Arial" w:hAnsi="Arial" w:cs="Arial"/>
          <w:color w:val="auto"/>
          <w:sz w:val="32"/>
          <w:szCs w:val="32"/>
        </w:rPr>
        <w:t xml:space="preserve">, </w:t>
      </w:r>
      <w:r>
        <w:rPr>
          <w:rFonts w:ascii="Arial" w:hAnsi="Arial" w:cs="Arial"/>
          <w:color w:val="auto"/>
          <w:sz w:val="32"/>
          <w:szCs w:val="32"/>
        </w:rPr>
        <w:t>durant el</w:t>
      </w:r>
      <w:r>
        <w:rPr>
          <w:rFonts w:ascii="Arial" w:hAnsi="Arial" w:cs="Arial"/>
          <w:color w:val="auto"/>
          <w:sz w:val="32"/>
          <w:szCs w:val="32"/>
        </w:rPr>
        <w:t xml:space="preserve"> mes de</w:t>
      </w:r>
      <w:r>
        <w:rPr>
          <w:rFonts w:ascii="Arial" w:hAnsi="Arial" w:cs="Arial"/>
          <w:color w:val="auto"/>
          <w:sz w:val="32"/>
          <w:szCs w:val="32"/>
        </w:rPr>
        <w:t xml:space="preserve"> dici</w:t>
      </w:r>
      <w:r>
        <w:rPr>
          <w:rFonts w:ascii="Arial" w:hAnsi="Arial" w:cs="Arial"/>
          <w:color w:val="auto"/>
          <w:sz w:val="32"/>
          <w:szCs w:val="32"/>
        </w:rPr>
        <w:t xml:space="preserve">embre se atendieron </w:t>
      </w:r>
      <w:r>
        <w:rPr>
          <w:rFonts w:ascii="Arial" w:hAnsi="Arial" w:cs="Arial"/>
          <w:color w:val="auto"/>
          <w:sz w:val="32"/>
          <w:szCs w:val="32"/>
        </w:rPr>
        <w:t>15</w:t>
      </w:r>
      <w:r>
        <w:rPr>
          <w:rFonts w:ascii="Arial" w:hAnsi="Arial" w:cs="Arial"/>
          <w:color w:val="auto"/>
          <w:sz w:val="32"/>
          <w:szCs w:val="32"/>
        </w:rPr>
        <w:t xml:space="preserve"> solicitudes.</w:t>
      </w:r>
    </w:p>
    <w:p w:rsidR="000517BC" w:rsidRDefault="000517BC" w:rsidP="000517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17BC" w:rsidRDefault="000517BC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0517BC">
        <w:rPr>
          <w:rFonts w:ascii="Arial" w:hAnsi="Arial" w:cs="Arial"/>
          <w:b/>
          <w:color w:val="000000"/>
          <w:sz w:val="32"/>
          <w:szCs w:val="32"/>
        </w:rPr>
        <w:t>Boletos</w:t>
      </w:r>
      <w:r>
        <w:rPr>
          <w:rFonts w:ascii="Arial" w:hAnsi="Arial" w:cs="Arial"/>
          <w:color w:val="000000"/>
          <w:sz w:val="32"/>
          <w:szCs w:val="32"/>
        </w:rPr>
        <w:t xml:space="preserve"> (cortesías)</w:t>
      </w:r>
      <w:r>
        <w:rPr>
          <w:rFonts w:ascii="Arial" w:hAnsi="Arial" w:cs="Arial"/>
          <w:color w:val="000000"/>
          <w:sz w:val="32"/>
          <w:szCs w:val="32"/>
        </w:rPr>
        <w:t>;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La coordinación y trabajo conjunto con </w:t>
      </w:r>
      <w:r>
        <w:rPr>
          <w:rFonts w:ascii="Arial" w:hAnsi="Arial" w:cs="Arial"/>
          <w:color w:val="000000"/>
          <w:sz w:val="32"/>
          <w:szCs w:val="32"/>
        </w:rPr>
        <w:t xml:space="preserve">empresas </w:t>
      </w:r>
      <w:r>
        <w:rPr>
          <w:rFonts w:ascii="Arial" w:hAnsi="Arial" w:cs="Arial"/>
          <w:color w:val="000000"/>
          <w:sz w:val="32"/>
          <w:szCs w:val="32"/>
        </w:rPr>
        <w:t>de transporte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foraneo </w:t>
      </w:r>
      <w:r>
        <w:rPr>
          <w:rFonts w:ascii="Arial" w:hAnsi="Arial" w:cs="Arial"/>
          <w:color w:val="000000"/>
          <w:sz w:val="32"/>
          <w:szCs w:val="32"/>
        </w:rPr>
        <w:t xml:space="preserve">de pasajeros </w:t>
      </w:r>
      <w:r>
        <w:rPr>
          <w:rFonts w:ascii="Arial" w:hAnsi="Arial" w:cs="Arial"/>
          <w:color w:val="000000"/>
          <w:sz w:val="32"/>
          <w:szCs w:val="32"/>
        </w:rPr>
        <w:t>se</w:t>
      </w:r>
      <w:r>
        <w:rPr>
          <w:rFonts w:ascii="Arial" w:hAnsi="Arial" w:cs="Arial"/>
          <w:color w:val="000000"/>
          <w:sz w:val="32"/>
          <w:szCs w:val="32"/>
        </w:rPr>
        <w:t xml:space="preserve"> apoy</w:t>
      </w:r>
      <w:r>
        <w:rPr>
          <w:rFonts w:ascii="Arial" w:hAnsi="Arial" w:cs="Arial"/>
          <w:color w:val="000000"/>
          <w:sz w:val="32"/>
          <w:szCs w:val="32"/>
        </w:rPr>
        <w:t>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con </w:t>
      </w:r>
      <w:r>
        <w:rPr>
          <w:rFonts w:ascii="Arial" w:hAnsi="Arial" w:cs="Arial"/>
          <w:color w:val="000000"/>
          <w:sz w:val="32"/>
          <w:szCs w:val="32"/>
        </w:rPr>
        <w:t xml:space="preserve"> traslad</w:t>
      </w:r>
      <w:r>
        <w:rPr>
          <w:rFonts w:ascii="Arial" w:hAnsi="Arial" w:cs="Arial"/>
          <w:color w:val="000000"/>
          <w:sz w:val="32"/>
          <w:szCs w:val="32"/>
        </w:rPr>
        <w:t>os a</w:t>
      </w:r>
      <w:r>
        <w:rPr>
          <w:rFonts w:ascii="Arial" w:hAnsi="Arial" w:cs="Arial"/>
          <w:color w:val="000000"/>
          <w:sz w:val="32"/>
          <w:szCs w:val="32"/>
        </w:rPr>
        <w:t xml:space="preserve"> personas </w:t>
      </w:r>
      <w:r>
        <w:rPr>
          <w:rFonts w:ascii="Arial" w:hAnsi="Arial" w:cs="Arial"/>
          <w:color w:val="000000"/>
          <w:sz w:val="32"/>
          <w:szCs w:val="32"/>
        </w:rPr>
        <w:t xml:space="preserve">que requieren salir de la ciudad </w:t>
      </w:r>
      <w:r>
        <w:rPr>
          <w:rFonts w:ascii="Arial" w:hAnsi="Arial" w:cs="Arial"/>
          <w:color w:val="000000"/>
          <w:sz w:val="32"/>
          <w:szCs w:val="32"/>
        </w:rPr>
        <w:t xml:space="preserve">por 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cuestiones de atención medica </w:t>
      </w:r>
      <w:r>
        <w:rPr>
          <w:rFonts w:ascii="Arial" w:hAnsi="Arial" w:cs="Arial"/>
          <w:color w:val="000000"/>
          <w:sz w:val="32"/>
          <w:szCs w:val="32"/>
        </w:rPr>
        <w:t xml:space="preserve">o de diversas índoles, este mes se dieron </w:t>
      </w:r>
      <w:r>
        <w:rPr>
          <w:rFonts w:ascii="Arial" w:hAnsi="Arial" w:cs="Arial"/>
          <w:color w:val="000000"/>
          <w:sz w:val="32"/>
          <w:szCs w:val="32"/>
        </w:rPr>
        <w:t>un total de s</w:t>
      </w:r>
      <w:r>
        <w:rPr>
          <w:rFonts w:ascii="Arial" w:hAnsi="Arial" w:cs="Arial"/>
          <w:color w:val="000000"/>
          <w:sz w:val="32"/>
          <w:szCs w:val="32"/>
        </w:rPr>
        <w:t>ei</w:t>
      </w:r>
      <w:r>
        <w:rPr>
          <w:rFonts w:ascii="Arial" w:hAnsi="Arial" w:cs="Arial"/>
          <w:color w:val="000000"/>
          <w:sz w:val="32"/>
          <w:szCs w:val="32"/>
        </w:rPr>
        <w:t xml:space="preserve">s apoyos. </w:t>
      </w:r>
    </w:p>
    <w:p w:rsidR="000517BC" w:rsidRDefault="000517BC" w:rsidP="000517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0517BC" w:rsidRDefault="000517BC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0517BC">
        <w:rPr>
          <w:rFonts w:ascii="Arial" w:hAnsi="Arial" w:cs="Arial"/>
          <w:b/>
          <w:color w:val="000000"/>
          <w:sz w:val="32"/>
          <w:szCs w:val="32"/>
        </w:rPr>
        <w:t>Empleo</w:t>
      </w:r>
      <w:r>
        <w:rPr>
          <w:rFonts w:ascii="Arial" w:hAnsi="Arial" w:cs="Arial"/>
          <w:color w:val="000000"/>
          <w:sz w:val="32"/>
          <w:szCs w:val="32"/>
        </w:rPr>
        <w:t xml:space="preserve">; por medio de la atención sindical se les brindo el apoyo de trabajo a </w:t>
      </w:r>
      <w:r>
        <w:rPr>
          <w:rFonts w:ascii="Arial" w:hAnsi="Arial" w:cs="Arial"/>
          <w:color w:val="000000"/>
          <w:sz w:val="32"/>
          <w:szCs w:val="32"/>
        </w:rPr>
        <w:t>nueve</w:t>
      </w:r>
      <w:r>
        <w:rPr>
          <w:rFonts w:ascii="Arial" w:hAnsi="Arial" w:cs="Arial"/>
          <w:color w:val="000000"/>
          <w:sz w:val="32"/>
          <w:szCs w:val="32"/>
        </w:rPr>
        <w:t xml:space="preserve"> persona</w:t>
      </w:r>
      <w:r>
        <w:rPr>
          <w:rFonts w:ascii="Arial" w:hAnsi="Arial" w:cs="Arial"/>
          <w:color w:val="000000"/>
          <w:sz w:val="32"/>
          <w:szCs w:val="32"/>
        </w:rPr>
        <w:t>s</w:t>
      </w:r>
      <w:r>
        <w:rPr>
          <w:rFonts w:ascii="Arial" w:hAnsi="Arial" w:cs="Arial"/>
          <w:color w:val="000000"/>
          <w:sz w:val="32"/>
          <w:szCs w:val="32"/>
        </w:rPr>
        <w:t xml:space="preserve"> en diferentes ramas como mercados sobre ruedas, empresas y transporte público.</w:t>
      </w:r>
    </w:p>
    <w:p w:rsidR="000517BC" w:rsidRPr="0043176B" w:rsidRDefault="000517BC" w:rsidP="000517BC">
      <w:pPr>
        <w:rPr>
          <w:rFonts w:ascii="Arial" w:hAnsi="Arial" w:cs="Arial"/>
          <w:color w:val="000000"/>
          <w:sz w:val="32"/>
          <w:szCs w:val="32"/>
        </w:rPr>
      </w:pPr>
    </w:p>
    <w:p w:rsidR="000517BC" w:rsidRDefault="000517BC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Licencias y Tarjetón; </w:t>
      </w:r>
      <w:r>
        <w:rPr>
          <w:rFonts w:ascii="Arial" w:hAnsi="Arial" w:cs="Arial"/>
          <w:color w:val="000000"/>
          <w:sz w:val="32"/>
          <w:szCs w:val="32"/>
        </w:rPr>
        <w:t xml:space="preserve">En apoyo a la economía de nuestros compañeros que dan el servicio en transporte público, se brinda un descuento para el trámite de su licencia y tarjetón a todos los compañeros ya sea por renovación o nuevo ingreso, en el mes de </w:t>
      </w:r>
      <w:r>
        <w:rPr>
          <w:rFonts w:ascii="Arial" w:hAnsi="Arial" w:cs="Arial"/>
          <w:color w:val="000000"/>
          <w:sz w:val="32"/>
          <w:szCs w:val="32"/>
        </w:rPr>
        <w:t>dic</w:t>
      </w:r>
      <w:r>
        <w:rPr>
          <w:rFonts w:ascii="Arial" w:hAnsi="Arial" w:cs="Arial"/>
          <w:color w:val="000000"/>
          <w:sz w:val="32"/>
          <w:szCs w:val="32"/>
        </w:rPr>
        <w:t xml:space="preserve">iembre se apoyó a un total de </w:t>
      </w:r>
      <w:r>
        <w:rPr>
          <w:rFonts w:ascii="Arial" w:hAnsi="Arial" w:cs="Arial"/>
          <w:color w:val="000000"/>
          <w:sz w:val="32"/>
          <w:szCs w:val="32"/>
        </w:rPr>
        <w:t>ocho</w:t>
      </w:r>
      <w:r>
        <w:rPr>
          <w:rFonts w:ascii="Arial" w:hAnsi="Arial" w:cs="Arial"/>
          <w:color w:val="000000"/>
          <w:sz w:val="32"/>
          <w:szCs w:val="32"/>
        </w:rPr>
        <w:t xml:space="preserve"> personas. </w:t>
      </w:r>
    </w:p>
    <w:p w:rsidR="000517BC" w:rsidRPr="000517BC" w:rsidRDefault="000517BC" w:rsidP="000517BC">
      <w:pPr>
        <w:pStyle w:val="Prrafodelista"/>
        <w:rPr>
          <w:rFonts w:ascii="Arial" w:hAnsi="Arial" w:cs="Arial"/>
          <w:color w:val="000000"/>
          <w:sz w:val="32"/>
          <w:szCs w:val="32"/>
        </w:rPr>
      </w:pPr>
    </w:p>
    <w:p w:rsidR="000517BC" w:rsidRDefault="000517BC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Festividades del mes; </w:t>
      </w:r>
      <w:r>
        <w:rPr>
          <w:rFonts w:ascii="Arial" w:hAnsi="Arial" w:cs="Arial"/>
          <w:color w:val="000000"/>
          <w:sz w:val="32"/>
          <w:szCs w:val="32"/>
        </w:rPr>
        <w:t>Durante el mes de Diciembre se apoya en diversas colonias a gestoras sociales, así como a habitantes de diversas comunidades ejidales entregando Piñatas y Bolos para las festividades así como despensas para apoyar la economía familiar, en este mes se entreg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aron 100 piñatas, 20 bolsas con 100 bolos y 100 despensas.</w:t>
      </w:r>
    </w:p>
    <w:p w:rsidR="00B6653A" w:rsidRPr="000517BC" w:rsidRDefault="00B6653A" w:rsidP="000517BC"/>
    <w:sectPr w:rsidR="00B6653A" w:rsidRPr="000517BC" w:rsidSect="00516D5D">
      <w:headerReference w:type="default" r:id="rId7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A8" w:rsidRDefault="002859A8">
      <w:pPr>
        <w:spacing w:after="0" w:line="240" w:lineRule="auto"/>
      </w:pPr>
      <w:r>
        <w:separator/>
      </w:r>
    </w:p>
  </w:endnote>
  <w:endnote w:type="continuationSeparator" w:id="0">
    <w:p w:rsidR="002859A8" w:rsidRDefault="002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A8" w:rsidRDefault="002859A8">
      <w:pPr>
        <w:spacing w:after="0" w:line="240" w:lineRule="auto"/>
      </w:pPr>
      <w:r>
        <w:separator/>
      </w:r>
    </w:p>
  </w:footnote>
  <w:footnote w:type="continuationSeparator" w:id="0">
    <w:p w:rsidR="002859A8" w:rsidRDefault="002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4" w:type="dxa"/>
      <w:jc w:val="center"/>
      <w:tblLook w:val="04A0" w:firstRow="1" w:lastRow="0" w:firstColumn="1" w:lastColumn="0" w:noHBand="0" w:noVBand="1"/>
    </w:tblPr>
    <w:tblGrid>
      <w:gridCol w:w="1498"/>
      <w:gridCol w:w="7758"/>
      <w:gridCol w:w="1498"/>
    </w:tblGrid>
    <w:tr w:rsidR="00370EBE" w:rsidRPr="00B97E14" w:rsidTr="00370EBE">
      <w:trPr>
        <w:trHeight w:val="2253"/>
        <w:jc w:val="center"/>
      </w:trPr>
      <w:tc>
        <w:tcPr>
          <w:tcW w:w="1498" w:type="dxa"/>
        </w:tcPr>
        <w:p w:rsidR="00370EBE" w:rsidRPr="00B97E14" w:rsidRDefault="00370EBE" w:rsidP="00370EBE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1DFAC4D" wp14:editId="3CE1ED0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8" w:type="dxa"/>
        </w:tcPr>
        <w:p w:rsidR="00370EBE" w:rsidRPr="00455633" w:rsidRDefault="00370EBE" w:rsidP="00370EBE">
          <w:pPr>
            <w:jc w:val="center"/>
            <w:rPr>
              <w:b/>
              <w:bCs/>
            </w:rPr>
          </w:pPr>
        </w:p>
        <w:p w:rsidR="00370EBE" w:rsidRPr="00B97E14" w:rsidRDefault="00370EBE" w:rsidP="00370EB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70EBE" w:rsidRPr="00370EBE" w:rsidRDefault="00370EBE" w:rsidP="00370EB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70EBE" w:rsidRPr="00370EBE" w:rsidRDefault="00370EBE" w:rsidP="00370EB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</w:tc>
      <w:tc>
        <w:tcPr>
          <w:tcW w:w="1498" w:type="dxa"/>
        </w:tcPr>
        <w:p w:rsidR="00370EBE" w:rsidRPr="00B97E14" w:rsidRDefault="00370EBE" w:rsidP="00370EBE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24DE979" wp14:editId="4202A3F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70EBE" w:rsidRPr="00B97E14" w:rsidRDefault="00370EBE" w:rsidP="00370EBE">
          <w:pPr>
            <w:rPr>
              <w:b/>
              <w:bCs/>
              <w:sz w:val="12"/>
            </w:rPr>
          </w:pPr>
        </w:p>
      </w:tc>
    </w:tr>
  </w:tbl>
  <w:p w:rsidR="0022062F" w:rsidRPr="00030032" w:rsidRDefault="002859A8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90"/>
    <w:multiLevelType w:val="hybridMultilevel"/>
    <w:tmpl w:val="37DC7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2"/>
    <w:rsid w:val="00034AE2"/>
    <w:rsid w:val="000517BC"/>
    <w:rsid w:val="000E5A0E"/>
    <w:rsid w:val="00102563"/>
    <w:rsid w:val="00130CC4"/>
    <w:rsid w:val="00192216"/>
    <w:rsid w:val="001B47B1"/>
    <w:rsid w:val="002859A8"/>
    <w:rsid w:val="00293F10"/>
    <w:rsid w:val="00370EBE"/>
    <w:rsid w:val="003C5186"/>
    <w:rsid w:val="00431C39"/>
    <w:rsid w:val="004D62F2"/>
    <w:rsid w:val="00517F7D"/>
    <w:rsid w:val="0053542C"/>
    <w:rsid w:val="005B3BEE"/>
    <w:rsid w:val="005C5082"/>
    <w:rsid w:val="006024CD"/>
    <w:rsid w:val="006520C8"/>
    <w:rsid w:val="00652CEB"/>
    <w:rsid w:val="008259AF"/>
    <w:rsid w:val="00950228"/>
    <w:rsid w:val="00A565CC"/>
    <w:rsid w:val="00B6653A"/>
    <w:rsid w:val="00B77C8A"/>
    <w:rsid w:val="00B80734"/>
    <w:rsid w:val="00B9797A"/>
    <w:rsid w:val="00BD1F26"/>
    <w:rsid w:val="00C44EB1"/>
    <w:rsid w:val="00CB79BD"/>
    <w:rsid w:val="00D42C1E"/>
    <w:rsid w:val="00DE679F"/>
    <w:rsid w:val="00F458DE"/>
    <w:rsid w:val="00F85084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BD80"/>
  <w15:docId w15:val="{95DAD966-F782-6345-9E13-4C846F7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2F2"/>
  </w:style>
  <w:style w:type="paragraph" w:styleId="Textodeglobo">
    <w:name w:val="Balloon Text"/>
    <w:basedOn w:val="Normal"/>
    <w:link w:val="TextodegloboCar"/>
    <w:uiPriority w:val="99"/>
    <w:semiHidden/>
    <w:unhideWhenUsed/>
    <w:rsid w:val="00CB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9B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70E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BE"/>
  </w:style>
  <w:style w:type="paragraph" w:styleId="Prrafodelista">
    <w:name w:val="List Paragraph"/>
    <w:basedOn w:val="Normal"/>
    <w:uiPriority w:val="34"/>
    <w:qFormat/>
    <w:rsid w:val="000517BC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05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Usuario de Microsoft Office</cp:lastModifiedBy>
  <cp:revision>2</cp:revision>
  <cp:lastPrinted>2018-01-30T17:24:00Z</cp:lastPrinted>
  <dcterms:created xsi:type="dcterms:W3CDTF">2020-04-28T23:53:00Z</dcterms:created>
  <dcterms:modified xsi:type="dcterms:W3CDTF">2020-04-28T23:53:00Z</dcterms:modified>
</cp:coreProperties>
</file>